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AF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имени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                     №</w:t>
      </w:r>
    </w:p>
    <w:p w:rsidR="00C9689F" w:rsidRDefault="00C9689F" w:rsidP="00C96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по повышению квалификации педагогических работников по введению ФГОС образования учащихся с ОВЗ и ФГОС образования учащихся с умственной отсталостью (интеллектуальными нарушениями)»</w:t>
      </w:r>
    </w:p>
    <w:p w:rsidR="00C9689F" w:rsidRDefault="00C9689F" w:rsidP="00C968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E0D95" w:rsidRDefault="00C9689F" w:rsidP="009E0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и науки РФ «Об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здоровья» от 19.12.2014 г  № 1598, приказа Министерства образования и науки РФ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 образования учащихся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» от 19.12.2014 г  № 159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комитета образования ЕАО «Об утверждении плана действий по обеспечению введения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ОВЗ» от 17.03.2015 № 133</w:t>
      </w:r>
      <w:r w:rsidR="009E0D95">
        <w:rPr>
          <w:rFonts w:ascii="Times New Roman" w:hAnsi="Times New Roman" w:cs="Times New Roman"/>
          <w:sz w:val="24"/>
          <w:szCs w:val="24"/>
        </w:rPr>
        <w:t xml:space="preserve">, приказа комитета образования ЕАО «Об обеспечении введения ФГОС ОВЗ в общеобразовательных организациях Еврейской автономной области» от 22.04.15 № 223, приказа МКОУ «СОШ им. И.А. </w:t>
      </w:r>
      <w:proofErr w:type="spellStart"/>
      <w:r w:rsidR="009E0D95"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 w:rsidR="009E0D9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9E0D95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 w:rsidR="009E0D95">
        <w:rPr>
          <w:rFonts w:ascii="Times New Roman" w:hAnsi="Times New Roman" w:cs="Times New Roman"/>
          <w:sz w:val="24"/>
          <w:szCs w:val="24"/>
        </w:rPr>
        <w:t>» «</w:t>
      </w:r>
      <w:r w:rsidR="009E0D95">
        <w:rPr>
          <w:rFonts w:ascii="Times New Roman" w:hAnsi="Times New Roman" w:cs="Times New Roman"/>
          <w:sz w:val="24"/>
          <w:szCs w:val="24"/>
        </w:rPr>
        <w:t xml:space="preserve">О создании организационных условий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9E0D9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9E0D95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нарушениями)»</w:t>
      </w:r>
      <w:r w:rsidR="009E0D95">
        <w:rPr>
          <w:rFonts w:ascii="Times New Roman" w:hAnsi="Times New Roman" w:cs="Times New Roman"/>
          <w:sz w:val="24"/>
          <w:szCs w:val="24"/>
        </w:rPr>
        <w:t xml:space="preserve"> от 15.08.16 № </w:t>
      </w:r>
    </w:p>
    <w:p w:rsidR="009E0D95" w:rsidRDefault="009E0D95" w:rsidP="00C968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9689F" w:rsidRDefault="00C9689F" w:rsidP="00C968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9E0D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0D95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9E0D95" w:rsidRPr="009E0D95">
        <w:rPr>
          <w:rFonts w:ascii="Times New Roman" w:hAnsi="Times New Roman" w:cs="Times New Roman"/>
          <w:sz w:val="24"/>
          <w:szCs w:val="24"/>
        </w:rPr>
        <w:t xml:space="preserve">повышения квалификации педагогических работников, ориентированных на введение ФГОС образования учащихся с ОВЗ и ФГОС образования учащихся с умственной отсталостью (интеллектуальными нарушениями). </w:t>
      </w:r>
      <w:r w:rsidRPr="009E0D9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E0D95" w:rsidRPr="009E0D95" w:rsidRDefault="009E0D95" w:rsidP="009E0D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учебно-воспитательной работе Солодухиной О.В. взять под контроль прохождение курсовой подготовки педагогическими работниками.</w:t>
      </w:r>
    </w:p>
    <w:p w:rsidR="00C9689F" w:rsidRDefault="00C9689F" w:rsidP="00C968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689F" w:rsidRDefault="00C9689F" w:rsidP="00C968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C9689F" w:rsidRPr="00430AFF" w:rsidRDefault="00C9689F" w:rsidP="00C968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«СОШ им.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А.Я. Бялик</w:t>
      </w:r>
    </w:p>
    <w:p w:rsidR="00C9689F" w:rsidRDefault="00C9689F" w:rsidP="00C9689F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7"/>
          <w:szCs w:val="27"/>
        </w:rPr>
      </w:pPr>
    </w:p>
    <w:sectPr w:rsidR="00C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D83"/>
    <w:multiLevelType w:val="hybridMultilevel"/>
    <w:tmpl w:val="23223154"/>
    <w:lvl w:ilvl="0" w:tplc="0C043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F"/>
    <w:rsid w:val="009E0D95"/>
    <w:rsid w:val="00C9689F"/>
    <w:rsid w:val="00D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2016-08-08T04:48:00Z</dcterms:created>
  <dcterms:modified xsi:type="dcterms:W3CDTF">2016-08-08T05:05:00Z</dcterms:modified>
</cp:coreProperties>
</file>